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FB75" w14:textId="0ACA89E3" w:rsidR="00D94E1F" w:rsidRPr="00D76BA7" w:rsidRDefault="009510C0" w:rsidP="00D76BA7">
      <w:pPr>
        <w:jc w:val="center"/>
        <w:rPr>
          <w:b/>
          <w:bCs/>
        </w:rPr>
      </w:pPr>
      <w:r w:rsidRPr="00D76BA7">
        <w:rPr>
          <w:b/>
          <w:bCs/>
        </w:rPr>
        <w:t>Agenda</w:t>
      </w:r>
    </w:p>
    <w:p w14:paraId="16EA60DA" w14:textId="1E0809B5" w:rsidR="00D76BA7" w:rsidRDefault="009510C0" w:rsidP="00D76BA7">
      <w:pPr>
        <w:jc w:val="center"/>
        <w:rPr>
          <w:b/>
          <w:bCs/>
        </w:rPr>
      </w:pPr>
      <w:r w:rsidRPr="00D76BA7">
        <w:rPr>
          <w:b/>
          <w:bCs/>
        </w:rPr>
        <w:t>C</w:t>
      </w:r>
      <w:r w:rsidR="00D76BA7">
        <w:rPr>
          <w:b/>
          <w:bCs/>
        </w:rPr>
        <w:t>ourses and Curricula Committee</w:t>
      </w:r>
      <w:r w:rsidRPr="00D76BA7">
        <w:rPr>
          <w:b/>
          <w:bCs/>
        </w:rPr>
        <w:t xml:space="preserve"> Meeting </w:t>
      </w:r>
    </w:p>
    <w:p w14:paraId="2235F2F3" w14:textId="4BC34A59" w:rsidR="009510C0" w:rsidRPr="00D76BA7" w:rsidRDefault="009510C0" w:rsidP="00D76BA7">
      <w:pPr>
        <w:jc w:val="center"/>
        <w:rPr>
          <w:b/>
          <w:bCs/>
        </w:rPr>
      </w:pPr>
      <w:r w:rsidRPr="00D76BA7">
        <w:rPr>
          <w:b/>
          <w:bCs/>
        </w:rPr>
        <w:t>January 29</w:t>
      </w:r>
      <w:r w:rsidR="00D76BA7">
        <w:rPr>
          <w:b/>
          <w:bCs/>
        </w:rPr>
        <w:t>, 2025</w:t>
      </w:r>
    </w:p>
    <w:p w14:paraId="28C3AD20" w14:textId="5FE8EB1B" w:rsidR="009510C0" w:rsidRPr="00D76BA7" w:rsidRDefault="009510C0" w:rsidP="00D76BA7">
      <w:pPr>
        <w:jc w:val="center"/>
        <w:rPr>
          <w:b/>
          <w:bCs/>
        </w:rPr>
      </w:pPr>
      <w:r w:rsidRPr="00D76BA7">
        <w:rPr>
          <w:b/>
          <w:bCs/>
        </w:rPr>
        <w:t>302 Mulder Hall</w:t>
      </w:r>
    </w:p>
    <w:p w14:paraId="0E4C9BF3" w14:textId="2EFC5B47" w:rsidR="009510C0" w:rsidRPr="00D76BA7" w:rsidRDefault="009510C0" w:rsidP="00D76BA7">
      <w:pPr>
        <w:jc w:val="center"/>
        <w:rPr>
          <w:b/>
          <w:bCs/>
        </w:rPr>
      </w:pPr>
      <w:r w:rsidRPr="00D76BA7">
        <w:rPr>
          <w:b/>
          <w:bCs/>
        </w:rPr>
        <w:t>3 PM</w:t>
      </w:r>
    </w:p>
    <w:p w14:paraId="07DB9109" w14:textId="73B0E9B9" w:rsidR="009510C0" w:rsidRDefault="00D76BA7" w:rsidP="00D76BA7">
      <w:pPr>
        <w:pStyle w:val="ListParagraph"/>
        <w:numPr>
          <w:ilvl w:val="0"/>
          <w:numId w:val="1"/>
        </w:numPr>
      </w:pPr>
      <w:r>
        <w:t>Establishment of quorum and roll call</w:t>
      </w:r>
    </w:p>
    <w:p w14:paraId="4DFC02CD" w14:textId="16780744" w:rsidR="00D76BA7" w:rsidRDefault="00D76BA7" w:rsidP="00D76BA7">
      <w:pPr>
        <w:pStyle w:val="ListParagraph"/>
        <w:numPr>
          <w:ilvl w:val="0"/>
          <w:numId w:val="1"/>
        </w:numPr>
      </w:pPr>
      <w:r>
        <w:t>Reading of results of vote on last minutes into record</w:t>
      </w:r>
    </w:p>
    <w:p w14:paraId="55820867" w14:textId="649CB069" w:rsidR="00D76BA7" w:rsidRDefault="00D76BA7" w:rsidP="00D76BA7">
      <w:pPr>
        <w:pStyle w:val="ListParagraph"/>
        <w:numPr>
          <w:ilvl w:val="0"/>
          <w:numId w:val="1"/>
        </w:numPr>
      </w:pPr>
      <w:r>
        <w:t>Announcements</w:t>
      </w:r>
    </w:p>
    <w:p w14:paraId="09C3AD10" w14:textId="2BE5AD17" w:rsidR="00D76BA7" w:rsidRDefault="00D76BA7" w:rsidP="00D76BA7">
      <w:pPr>
        <w:pStyle w:val="ListParagraph"/>
        <w:numPr>
          <w:ilvl w:val="0"/>
          <w:numId w:val="1"/>
        </w:numPr>
      </w:pPr>
      <w:r>
        <w:t>New Business</w:t>
      </w:r>
    </w:p>
    <w:p w14:paraId="72C689D4" w14:textId="0C480EF7" w:rsidR="00D76BA7" w:rsidRDefault="00D76BA7" w:rsidP="00D76BA7">
      <w:pPr>
        <w:pStyle w:val="ListParagraph"/>
        <w:numPr>
          <w:ilvl w:val="1"/>
          <w:numId w:val="1"/>
        </w:numPr>
      </w:pPr>
      <w:r>
        <w:t>Vote to batch vote where possible</w:t>
      </w:r>
    </w:p>
    <w:p w14:paraId="2725D132" w14:textId="753F3ACC" w:rsidR="00D76BA7" w:rsidRDefault="00D76BA7" w:rsidP="00D76BA7">
      <w:pPr>
        <w:pStyle w:val="ListParagraph"/>
        <w:numPr>
          <w:ilvl w:val="1"/>
          <w:numId w:val="1"/>
        </w:numPr>
      </w:pPr>
      <w:r>
        <w:t>Proposals to consider</w:t>
      </w:r>
    </w:p>
    <w:p w14:paraId="0BB6D004" w14:textId="1CDB6B49" w:rsidR="00D76BA7" w:rsidRDefault="00D76BA7" w:rsidP="00D76BA7">
      <w:pPr>
        <w:pStyle w:val="ListParagraph"/>
        <w:numPr>
          <w:ilvl w:val="2"/>
          <w:numId w:val="1"/>
        </w:numPr>
      </w:pPr>
      <w:r>
        <w:t>Batch 1</w:t>
      </w:r>
    </w:p>
    <w:p w14:paraId="70AE7D64" w14:textId="3E64BAE1" w:rsidR="00D76BA7" w:rsidRDefault="00D76BA7" w:rsidP="00D76BA7">
      <w:pPr>
        <w:pStyle w:val="ListParagraph"/>
        <w:numPr>
          <w:ilvl w:val="3"/>
          <w:numId w:val="1"/>
        </w:numPr>
      </w:pPr>
      <w:r>
        <w:t>Course modifications</w:t>
      </w:r>
    </w:p>
    <w:p w14:paraId="1861BF74" w14:textId="60B77D1F" w:rsidR="00D76BA7" w:rsidRDefault="00D76BA7" w:rsidP="00D76BA7">
      <w:pPr>
        <w:pStyle w:val="ListParagraph"/>
        <w:numPr>
          <w:ilvl w:val="4"/>
          <w:numId w:val="1"/>
        </w:numPr>
      </w:pPr>
      <w:r>
        <w:t>ACCT 2001</w:t>
      </w:r>
    </w:p>
    <w:p w14:paraId="34CAF1AB" w14:textId="48781FBC" w:rsidR="00D76BA7" w:rsidRDefault="00D76BA7" w:rsidP="00D76BA7">
      <w:pPr>
        <w:pStyle w:val="ListParagraph"/>
        <w:numPr>
          <w:ilvl w:val="4"/>
          <w:numId w:val="1"/>
        </w:numPr>
      </w:pPr>
      <w:r>
        <w:t>ACCT 4122</w:t>
      </w:r>
    </w:p>
    <w:p w14:paraId="46F3AB2B" w14:textId="4521B89D" w:rsidR="00D76BA7" w:rsidRDefault="00D76BA7" w:rsidP="00D76BA7">
      <w:pPr>
        <w:pStyle w:val="ListParagraph"/>
        <w:numPr>
          <w:ilvl w:val="3"/>
          <w:numId w:val="1"/>
        </w:numPr>
      </w:pPr>
      <w:r>
        <w:t>Course addition</w:t>
      </w:r>
    </w:p>
    <w:p w14:paraId="50CEA85E" w14:textId="38E26F14" w:rsidR="00D76BA7" w:rsidRDefault="00D76BA7" w:rsidP="00D76BA7">
      <w:pPr>
        <w:pStyle w:val="ListParagraph"/>
        <w:numPr>
          <w:ilvl w:val="4"/>
          <w:numId w:val="1"/>
        </w:numPr>
      </w:pPr>
      <w:r>
        <w:t>ACCT 4991</w:t>
      </w:r>
    </w:p>
    <w:p w14:paraId="71F58BC5" w14:textId="0AEC1175" w:rsidR="00D76BA7" w:rsidRDefault="00D76BA7" w:rsidP="00D76BA7">
      <w:pPr>
        <w:pStyle w:val="ListParagraph"/>
        <w:numPr>
          <w:ilvl w:val="2"/>
          <w:numId w:val="1"/>
        </w:numPr>
      </w:pPr>
      <w:r>
        <w:t>Modification to Bachelor of Science in Accounting</w:t>
      </w:r>
    </w:p>
    <w:p w14:paraId="7BE7A196" w14:textId="7D90329B" w:rsidR="00D76BA7" w:rsidRDefault="00D76BA7" w:rsidP="00D76BA7">
      <w:pPr>
        <w:pStyle w:val="ListParagraph"/>
        <w:numPr>
          <w:ilvl w:val="2"/>
          <w:numId w:val="1"/>
        </w:numPr>
      </w:pPr>
      <w:r>
        <w:t>Modification to Post Baccalaureate Certificate in Accounting</w:t>
      </w:r>
    </w:p>
    <w:p w14:paraId="2ECAC100" w14:textId="689EE10A" w:rsidR="00D76BA7" w:rsidRDefault="00D76BA7" w:rsidP="00D76BA7">
      <w:pPr>
        <w:pStyle w:val="ListParagraph"/>
        <w:numPr>
          <w:ilvl w:val="2"/>
          <w:numId w:val="1"/>
        </w:numPr>
      </w:pPr>
      <w:r>
        <w:t>Batch 2</w:t>
      </w:r>
    </w:p>
    <w:p w14:paraId="6654AD58" w14:textId="11173202" w:rsidR="00D76BA7" w:rsidRDefault="00D76BA7" w:rsidP="00D76BA7">
      <w:pPr>
        <w:pStyle w:val="ListParagraph"/>
        <w:numPr>
          <w:ilvl w:val="3"/>
          <w:numId w:val="1"/>
        </w:numPr>
      </w:pPr>
      <w:r>
        <w:t>Course modifications</w:t>
      </w:r>
    </w:p>
    <w:p w14:paraId="36BFC0A0" w14:textId="6AB9796C" w:rsidR="00D76BA7" w:rsidRDefault="00D76BA7" w:rsidP="00D76BA7">
      <w:pPr>
        <w:pStyle w:val="ListParagraph"/>
        <w:numPr>
          <w:ilvl w:val="4"/>
          <w:numId w:val="1"/>
        </w:numPr>
      </w:pPr>
      <w:r>
        <w:t>NURS 1150</w:t>
      </w:r>
    </w:p>
    <w:p w14:paraId="46D83A33" w14:textId="37726FD9" w:rsidR="00D76BA7" w:rsidRDefault="00D76BA7" w:rsidP="00D76BA7">
      <w:pPr>
        <w:pStyle w:val="ListParagraph"/>
        <w:numPr>
          <w:ilvl w:val="4"/>
          <w:numId w:val="1"/>
        </w:numPr>
      </w:pPr>
      <w:r>
        <w:t>NURS 1151</w:t>
      </w:r>
    </w:p>
    <w:p w14:paraId="0A9E9977" w14:textId="5C0A2B80" w:rsidR="00D76BA7" w:rsidRDefault="00D76BA7" w:rsidP="00D76BA7">
      <w:pPr>
        <w:pStyle w:val="ListParagraph"/>
        <w:numPr>
          <w:ilvl w:val="4"/>
          <w:numId w:val="1"/>
        </w:numPr>
      </w:pPr>
      <w:r>
        <w:t>NURS 1152</w:t>
      </w:r>
    </w:p>
    <w:p w14:paraId="1647E800" w14:textId="2A56F20B" w:rsidR="00D76BA7" w:rsidRDefault="00D76BA7" w:rsidP="00D76BA7">
      <w:pPr>
        <w:pStyle w:val="ListParagraph"/>
        <w:numPr>
          <w:ilvl w:val="4"/>
          <w:numId w:val="1"/>
        </w:numPr>
      </w:pPr>
      <w:r>
        <w:t>NURS 2063</w:t>
      </w:r>
    </w:p>
    <w:p w14:paraId="103F4AB0" w14:textId="3A233367" w:rsidR="00D76BA7" w:rsidRDefault="00D76BA7" w:rsidP="00D76BA7">
      <w:pPr>
        <w:pStyle w:val="ListParagraph"/>
        <w:numPr>
          <w:ilvl w:val="0"/>
          <w:numId w:val="1"/>
        </w:numPr>
      </w:pPr>
      <w:r>
        <w:t>Closing remarks</w:t>
      </w:r>
    </w:p>
    <w:p w14:paraId="556F28CF" w14:textId="58A24C65" w:rsidR="00D76BA7" w:rsidRDefault="00D76BA7" w:rsidP="00D76BA7">
      <w:pPr>
        <w:pStyle w:val="ListParagraph"/>
        <w:numPr>
          <w:ilvl w:val="0"/>
          <w:numId w:val="1"/>
        </w:numPr>
      </w:pPr>
      <w:r>
        <w:t>adjournment</w:t>
      </w:r>
    </w:p>
    <w:sectPr w:rsidR="00D76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2268F"/>
    <w:multiLevelType w:val="hybridMultilevel"/>
    <w:tmpl w:val="9D44C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C0"/>
    <w:rsid w:val="004E41D9"/>
    <w:rsid w:val="009510C0"/>
    <w:rsid w:val="00A94020"/>
    <w:rsid w:val="00D76BA7"/>
    <w:rsid w:val="00D9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4F7E"/>
  <w15:chartTrackingRefBased/>
  <w15:docId w15:val="{C809C8C7-4D6C-4E5D-9307-7CC44DF7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Blackwell</dc:creator>
  <cp:keywords/>
  <dc:description/>
  <cp:lastModifiedBy>Alice Blackwell</cp:lastModifiedBy>
  <cp:revision>1</cp:revision>
  <dcterms:created xsi:type="dcterms:W3CDTF">2025-01-24T17:16:00Z</dcterms:created>
  <dcterms:modified xsi:type="dcterms:W3CDTF">2025-01-24T17:45:00Z</dcterms:modified>
</cp:coreProperties>
</file>